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To Teach One’s Children to Chant the Holy Verses in the Mashriqu’l-Adhkar</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uadni-fz4twwtndp3zjov"/>
      <w:r>
        <w:rPr>
          <w:rtl w:val="false"/>
        </w:rPr>
        <w:t xml:space="preserve">To Teach One’s Children to Chant the Holy Verses in the Mashriqu’l-Adhkar</w:t>
      </w:r>
    </w:p>
    <w:p>
      <w:pPr>
        <w:pStyle w:val="Normal"/>
        <w:bidi w:val="false"/>
      </w:pPr>
      <w:r>
        <w:rPr>
          <w:i/>
          <w:iCs/>
          <w:rtl w:val="false"/>
        </w:rPr>
        <w:t xml:space="preserve">“Teach your children the verses revealed from the heaven of majesty and power, so that, in most melodious tones, they may recite the Tablets of the All-Merciful in the alcoves within the Mashriqu’l-Adhkárs. Whoever hath been transported by the rapture born of adoration for My Name, the Most Compassionate, will recite the verses of God in such wise as to captivate the hearts of those yet wrapped in slumber. Well is it with him who hath quaffed the Mystic Wine of everlasting life from the utterance of his merciful Lord in My Name—a Name through which every lofty and majestic mountain hath been reduced to dust.” </w:t>
      </w:r>
      <w:r>
        <w:rPr>
          <w:rStyle w:val="FootnoteAnchor"/>
        </w:rPr>
        <w:footnoteReference w:id="1"/>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wyup9ra3jmmwnia42pi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ueum-vf_5l5zdjyrkko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150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adni-fz4twwtndp3zjov" Type="http://schemas.openxmlformats.org/officeDocument/2006/relationships/hyperlink" Target="#to-teach-ones-children-to-chant-the-holy-verses-in-the-mashriqul-adhkar" TargetMode="External"/><Relationship Id="rId9" Type="http://schemas.openxmlformats.org/officeDocument/2006/relationships/image" Target="media/gnadizj-5cr-q6ajwjqxg.png"/><Relationship Id="rId10" Type="http://schemas.openxmlformats.org/officeDocument/2006/relationships/image" Target="media/zjqwdmgzzc5qcde-gaf6j.png"/></Relationships>
</file>

<file path=word/_rels/footer1.xml.rels><?xml version="1.0" encoding="UTF-8"?><Relationships xmlns="http://schemas.openxmlformats.org/package/2006/relationships"><Relationship Id="rId0" Type="http://schemas.openxmlformats.org/officeDocument/2006/relationships/image" Target="media/-aqw4nzucgetrolzj2or0.png"/><Relationship Id="rId1" Type="http://schemas.openxmlformats.org/officeDocument/2006/relationships/image" Target="media/iqu5jlclxvqtxsntzmct1.png"/></Relationships>
</file>

<file path=word/_rels/footer2.xml.rels><?xml version="1.0" encoding="UTF-8"?><Relationships xmlns="http://schemas.openxmlformats.org/package/2006/relationships"><Relationship Id="rId3wyup9ra3jmmwnia42pij" Type="http://schemas.openxmlformats.org/officeDocument/2006/relationships/hyperlink" Target="https://oceanoflights.org/040-ord-to-teach-ones-children-to-chant-the-holy-verses-in-the-mashriqul-adhkar-en" TargetMode="External"/><Relationship Id="rId6ueum-vf_5l5zdjyrkkov" Type="http://schemas.openxmlformats.org/officeDocument/2006/relationships/hyperlink" Target="https://oceanoflights.org" TargetMode="External"/><Relationship Id="rId0" Type="http://schemas.openxmlformats.org/officeDocument/2006/relationships/image" Target="media/msw-gakeinxqlruxsomgu.png"/><Relationship Id="rId1" Type="http://schemas.openxmlformats.org/officeDocument/2006/relationships/image" Target="media/xai6ycan7hfh3vnbullo1.png"/><Relationship Id="rId2" Type="http://schemas.openxmlformats.org/officeDocument/2006/relationships/image" Target="media/izidb5wibhmjfyn07wwk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ufjhqwismuorkdedggla.png"/><Relationship Id="rId1" Type="http://schemas.openxmlformats.org/officeDocument/2006/relationships/image" Target="media/tmkjstomgrcxn1kib8kat.png"/></Relationships>
</file>

<file path=word/_rels/header2.xml.rels><?xml version="1.0" encoding="UTF-8"?><Relationships xmlns="http://schemas.openxmlformats.org/package/2006/relationships"><Relationship Id="rId0" Type="http://schemas.openxmlformats.org/officeDocument/2006/relationships/image" Target="media/rvdbhbghqu2rqgu4gwyna.png"/><Relationship Id="rId1" Type="http://schemas.openxmlformats.org/officeDocument/2006/relationships/image" Target="media/psqtdqvv3t8e46uctnmo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Teach One’s Children to Chant the Holy Verses in the Mashriqu’l-Adhkar</dc:title>
  <dc:creator>Ocean of Lights</dc:creator>
  <cp:lastModifiedBy>Ocean of Lights</cp:lastModifiedBy>
  <cp:revision>1</cp:revision>
  <dcterms:created xsi:type="dcterms:W3CDTF">2025-06-21T08:17:14.189Z</dcterms:created>
  <dcterms:modified xsi:type="dcterms:W3CDTF">2025-06-21T08:17:14.189Z</dcterms:modified>
</cp:coreProperties>
</file>

<file path=docProps/custom.xml><?xml version="1.0" encoding="utf-8"?>
<Properties xmlns="http://schemas.openxmlformats.org/officeDocument/2006/custom-properties" xmlns:vt="http://schemas.openxmlformats.org/officeDocument/2006/docPropsVTypes"/>
</file>