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روحانی جناب نخجوانی وقتی که در این ایوان یزدانی بود خواهش تحریر نامه بنام هر یک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13ooq88bksx2cj1qen1n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۸۴۵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بواسطۀ جناب آقا میرزا علی‌اکبر نخجوانی</w:t>
      </w:r>
      <w:r>
        <w:br/>
      </w:r>
      <w:r>
        <w:rPr>
          <w:rtl/>
        </w:rPr>
        <w:t xml:space="preserve">
جناب آقا میر حیدر نخجوانی جناب آقا رضاقلی قپطان جناب آقا بالا جبّاراف جناب حسن بالا و</w:t>
      </w:r>
      <w:r>
        <w:br/>
      </w:r>
      <w:r>
        <w:rPr>
          <w:rtl/>
        </w:rPr>
        <w:t xml:space="preserve">
جناب آقا میرزا آقا نجل مرحوم احمد خرّاط علیهم بهاء اللّه الابهی</w:t>
      </w:r>
    </w:p>
    <w:p>
      <w:pPr>
        <w:pStyle w:val="Heading2"/>
        <w:pStyle w:val="RtlHeading2Low"/>
        <w:bidi/>
      </w:pPr>
      <w:hyperlink w:history="1" r:id="rIdyusvuqxbdf_udvvbbyoxd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روحانی جناب نخجوانی وقتی که در این ایوان یزدانی بود خواهش تحریر نامه بنام هر یک از شما فرمود آنچه در عهدۀ او بود وفا کرد و از خجلت نجات یافت ولی من شرمسارم زیرا فرصت ندارم و نتوانم که بالانفراد نامه نگارم المجبور معذور و معاف من القصور یک نامه نگاشتم و بذکر یاران روحانی پرداختم</w:t>
      </w:r>
    </w:p>
    <w:p>
      <w:pPr>
        <w:pStyle w:val="RtlNormalLow"/>
        <w:bidi/>
      </w:pPr>
      <w:r>
        <w:rPr>
          <w:rtl/>
        </w:rPr>
        <w:t xml:space="preserve">شما کلّ امواج یک بحرید و انوار یک شمس و اوراد یک حدیقه و شیران یک بیشه و مرغان یک چمن و ریاحین یک گلشن لهذا حکم یک نفس دارید و این نامه فی‌ الحقیقه بهر یک مرقوم</w:t>
      </w:r>
    </w:p>
    <w:p>
      <w:pPr>
        <w:pStyle w:val="RtlNormalLow"/>
        <w:bidi/>
      </w:pPr>
      <w:r>
        <w:rPr>
          <w:rtl/>
        </w:rPr>
        <w:t xml:space="preserve">شکر فضل و عنایت جمال ابهی نمائید که چنین شمع وحدت نورانی برافروخت و عالم انسانی روشن شد در اتّحاد و اتّفاق اگر خللی از قصور خود ماست والّا فیض ابدی کلّ را در ظلّ یک خیمه جمع فرمود و نفخۀ حیات ابدیّه دمید و نفحۀ وحدت عالم انسانی بمشام رسید</w:t>
      </w:r>
    </w:p>
    <w:p>
      <w:pPr>
        <w:pStyle w:val="RtlNormalLow"/>
        <w:bidi/>
      </w:pPr>
      <w:r>
        <w:rPr>
          <w:rtl/>
        </w:rPr>
        <w:t xml:space="preserve">حال شما شب و روز جهد بلیغ نمائید تا مطلع انوار توحید گردید و مشرق انوار تجرید شوید و با یکدیگر بنهایت محبّت چنان آمیزش یابید که سحاب الطاف بریزش آید و انوار بخشش بتابد من در لیل و نهار و شام و اسحار تضرّع بملکوت اسرار نمایم و از برای شما ثبوت و قرار و الفت و محبّت در جمیع شئون از حضرت پروردگار طلبم</w:t>
      </w:r>
    </w:p>
    <w:p>
      <w:pPr>
        <w:pStyle w:val="RtlNormalLow"/>
        <w:bidi/>
      </w:pPr>
      <w:r>
        <w:rPr>
          <w:rtl/>
        </w:rPr>
        <w:t xml:space="preserve">و علیکم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l7hkgfx4la5o5eycrfj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jj5iae4aw_cwxmqjxpv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4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4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4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13ooq88bksx2cj1qen1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81;" TargetMode="External"/><Relationship Id="rIdyusvuqxbdf_udvvbbyoxd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rzqri-lhy_4157ainmel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wikxgeujosv00khnchwz.png"/><Relationship Id="rId1" Type="http://schemas.openxmlformats.org/officeDocument/2006/relationships/image" Target="media/roakpm9lji6ysg2crsnae.png"/></Relationships>
</file>

<file path=word/_rels/footer2.xml.rels><?xml version="1.0" encoding="UTF-8"?><Relationships xmlns="http://schemas.openxmlformats.org/package/2006/relationships"><Relationship Id="rIdhl7hkgfx4la5o5eycrfj4" Type="http://schemas.openxmlformats.org/officeDocument/2006/relationships/hyperlink" Target="https://oceanoflights.org/abdul-baha-bwc-lib-0845-fa" TargetMode="External"/><Relationship Id="rIdcjj5iae4aw_cwxmqjxpv4" Type="http://schemas.openxmlformats.org/officeDocument/2006/relationships/hyperlink" Target="https://oceanoflights.org" TargetMode="External"/><Relationship Id="rId0" Type="http://schemas.openxmlformats.org/officeDocument/2006/relationships/image" Target="media/q4o4zjjlx5q2fciluesni.png"/><Relationship Id="rId1" Type="http://schemas.openxmlformats.org/officeDocument/2006/relationships/image" Target="media/9mhjenuqwd8bavhc5lnbg.png"/><Relationship Id="rId2" Type="http://schemas.openxmlformats.org/officeDocument/2006/relationships/image" Target="media/x5cq4o4_cioa_golay2s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looalazg6b8cj9jq42air.png"/><Relationship Id="rId1" Type="http://schemas.openxmlformats.org/officeDocument/2006/relationships/image" Target="media/swmb5uof34unxs6labti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c6p188kvl5yb1ziwb_jx.png"/><Relationship Id="rId1" Type="http://schemas.openxmlformats.org/officeDocument/2006/relationships/image" Target="media/g6d6qhj6zsq5kkpg9r6o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روحانی جناب نخجوانی وقتی که در این ایوان یزدانی بود خواهش تحریر نامه بنام هر یک ...</dc:title>
  <dc:creator>Ocean of Lights</dc:creator>
  <cp:lastModifiedBy>Ocean of Lights</cp:lastModifiedBy>
  <cp:revision>1</cp:revision>
  <dcterms:created xsi:type="dcterms:W3CDTF">2026-06-07T03:16:48.722Z</dcterms:created>
  <dcterms:modified xsi:type="dcterms:W3CDTF">2026-06-07T03:16:48.722Z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