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respected souls! From the continual imitation…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9un-py-dhma_h4o5a_8"/>
      <w:r>
        <w:rPr>
          <w:rtl w:val="false"/>
        </w:rPr>
        <w:t xml:space="preserve">— 205 — </w:t>
      </w:r>
    </w:p>
    <w:p>
      <w:pPr>
        <w:pStyle w:val="Normal"/>
        <w:bidi w:val="false"/>
      </w:pPr>
      <w:r>
        <w:rPr>
          <w:rtl w:val="false"/>
        </w:rPr>
        <w:t xml:space="preserve">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 </w:t>
      </w:r>
    </w:p>
    <w:p>
      <w:pPr>
        <w:pStyle w:val="Normal"/>
        <w:bidi w:val="false"/>
      </w:pPr>
      <w:r>
        <w:rPr>
          <w:rtl w:val="false"/>
        </w:rPr>
        <w:t xml:space="preserve">Out of this pitch blackness there dawned the morning splendor of the Teachings of Bahá’u’lláh. He hath dressed the world with a garment new and fair, and that new garment is the principles which have come down from God. </w:t>
      </w:r>
    </w:p>
    <w:p>
      <w:pPr>
        <w:pStyle w:val="Normal"/>
        <w:bidi w:val="false"/>
      </w:pPr>
      <w:r>
        <w:rPr>
          <w:rtl w:val="false"/>
        </w:rPr>
        <w:t xml:space="preserve">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 — even weapons — all these have likewise been renewed. The laws and procedures of every government have been revised. Renewal is the order of the day. </w:t>
      </w:r>
    </w:p>
    <w:p>
      <w:pPr>
        <w:pStyle w:val="Normal"/>
        <w:bidi w:val="false"/>
      </w:pPr>
      <w:r>
        <w:rPr>
          <w:rtl w:val="false"/>
        </w:rPr>
        <w:t xml:space="preserve">And all this newness hath its source in the fresh outpourings of wondrous grace and favor from the Lord of the Kingdom, which have renewed the world. The people, therefore, must be set completely free from their old patterns of thought, that all their attention may be focused upon these new principles, for these are the light of this time and the very spirit of this age. </w:t>
      </w:r>
    </w:p>
    <w:p>
      <w:pPr>
        <w:pStyle w:val="Normal"/>
        <w:bidi w:val="false"/>
      </w:pPr>
      <w:r>
        <w:rPr>
          <w:rtl w:val="false"/>
        </w:rPr>
        <w:t xml:space="preserve">Unless these Teachings are effectively spread among the people, until the old ways, the old concepts, are gone and forgotten, this world of being will find no peace, nor will it reflect the perfections of the Heavenly Kingdom. Strive ye with all your hearts to make the heedless conscious, to waken those who sleep, to bring knowledge to the ignorant, to make the blind to see, the deaf to hear, and restore the dead to life. </w:t>
      </w:r>
    </w:p>
    <w:p>
      <w:pPr>
        <w:pStyle w:val="Normal"/>
        <w:bidi w:val="false"/>
      </w:pPr>
      <w:r>
        <w:rPr>
          <w:rtl w:val="false"/>
        </w:rPr>
        <w:t xml:space="preserve">It behooveth you to show forth such power, such endurance, as to astonish all beholders. The confirmations of the Kingdom are with you. Upon you be the glory of the All-Glorious.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5brt7rmj_dtcevh14rd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aldgar6u8wxplefyiba3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nzlhtwwhixnr8klj7al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9un-py-dhma_h4o5a_8" Type="http://schemas.openxmlformats.org/officeDocument/2006/relationships/hyperlink" Target="#18v" TargetMode="External"/><Relationship Id="rId9" Type="http://schemas.openxmlformats.org/officeDocument/2006/relationships/image" Target="media/ikt0szfjyw4nevbz6zo-w.png"/><Relationship Id="rId10" Type="http://schemas.openxmlformats.org/officeDocument/2006/relationships/image" Target="media/zgf5v90_sw7isszybqbnu.png"/></Relationships>
</file>

<file path=word/_rels/footer1.xml.rels><?xml version="1.0" encoding="UTF-8"?><Relationships xmlns="http://schemas.openxmlformats.org/package/2006/relationships"><Relationship Id="rId0" Type="http://schemas.openxmlformats.org/officeDocument/2006/relationships/image" Target="media/2t1nstnqbpywhanw7hmgn.png"/><Relationship Id="rId1" Type="http://schemas.openxmlformats.org/officeDocument/2006/relationships/image" Target="media/8_er68ffxeg4svrkejdbo.png"/></Relationships>
</file>

<file path=word/_rels/footer2.xml.rels><?xml version="1.0" encoding="UTF-8"?><Relationships xmlns="http://schemas.openxmlformats.org/package/2006/relationships"><Relationship Id="rIdw5brt7rmj_dtcevh14rd_" Type="http://schemas.openxmlformats.org/officeDocument/2006/relationships/hyperlink" Target="https://oceanoflights.org/abdul-baha-selections-from-the-writings-205-en" TargetMode="External"/><Relationship Id="rIdaldgar6u8wxplefyiba3a" Type="http://schemas.openxmlformats.org/officeDocument/2006/relationships/hyperlink" Target="https://oceanoflights.org/file/abdul-baha-selections-from-the-writings-205.m4a" TargetMode="External"/><Relationship Id="rId4nzlhtwwhixnr8klj7alq" Type="http://schemas.openxmlformats.org/officeDocument/2006/relationships/hyperlink" Target="https://oceanoflights.org" TargetMode="External"/><Relationship Id="rId0" Type="http://schemas.openxmlformats.org/officeDocument/2006/relationships/image" Target="media/pmxc0hnn-gu21fgrtp9yi.png"/><Relationship Id="rId1" Type="http://schemas.openxmlformats.org/officeDocument/2006/relationships/image" Target="media/mr4jmjrz7rmz2fjjy4txv.png"/><Relationship Id="rId2" Type="http://schemas.openxmlformats.org/officeDocument/2006/relationships/image" Target="media/kk1mztbegpq90rx2uip6f.png"/><Relationship Id="rId3" Type="http://schemas.openxmlformats.org/officeDocument/2006/relationships/image" Target="media/u7ly6aqdhpa9e2t34_mg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rsrnr5-t0xxwnpn_n9br.png"/><Relationship Id="rId1" Type="http://schemas.openxmlformats.org/officeDocument/2006/relationships/image" Target="media/bo929qmdltoxaf9osqbi6.png"/></Relationships>
</file>

<file path=word/_rels/header2.xml.rels><?xml version="1.0" encoding="UTF-8"?><Relationships xmlns="http://schemas.openxmlformats.org/package/2006/relationships"><Relationship Id="rId0" Type="http://schemas.openxmlformats.org/officeDocument/2006/relationships/image" Target="media/junximbfesf690_htknxd.png"/><Relationship Id="rId1" Type="http://schemas.openxmlformats.org/officeDocument/2006/relationships/image" Target="media/bd6htpicn2a2nw6e5lja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respected souls! From the continual imitation…</dc:title>
  <dc:creator>Ocean of Lights</dc:creator>
  <cp:lastModifiedBy>Ocean of Lights</cp:lastModifiedBy>
  <cp:revision>1</cp:revision>
  <dcterms:created xsi:type="dcterms:W3CDTF">2025-01-30T00:27:07.869Z</dcterms:created>
  <dcterms:modified xsi:type="dcterms:W3CDTF">2025-01-30T00:27:07.869Z</dcterms:modified>
</cp:coreProperties>
</file>

<file path=docProps/custom.xml><?xml version="1.0" encoding="utf-8"?>
<Properties xmlns="http://schemas.openxmlformats.org/officeDocument/2006/custom-properties" xmlns:vt="http://schemas.openxmlformats.org/officeDocument/2006/docPropsVTypes"/>
</file>