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متعلّقان حضرت زائر جناب آقا ميرزا محمّد…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3mwzwaaxybayihh7caw0"/>
      <w:r>
        <w:rPr>
          <w:rtl/>
        </w:rPr>
        <w:t xml:space="preserve">٤٩٦ </w:t>
      </w:r>
    </w:p>
    <w:p>
      <w:pPr>
        <w:pStyle w:val="Heading3"/>
        <w:pStyle w:val="RtlHeading3"/>
        <w:bidi/>
      </w:pPr>
      <w:hyperlink w:history="1" r:id="rIdgkaxlk4tqm1hafwp15oip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متعلّقان حضرت زائر جناب آقا ميرزا محمّد ايّامی چند است که مونس و همدمست و همراز و محرم و همواره در نهايت سرور و فرح به ياد ياران مشغول و به ذکر متعلّقان مألوف و دليل بر آن اين نامه مخصوص که به خواهش ايشان نگارش يافت. ای ياران و ای کنيزان عزيز رحمن جميع نفوس عالم چه نفيس و چه خسيس در اين خاکدان مانند هوامّ و همج ايّامی زندگانی نمايند و عاقبت کلّ نوميدی و ناکامی و حسرت و پشيمانی زيرا از زندگی طرفی نبستند و در حيات سبيل نجات نپيمودند. در بازار امکان هرچند سوداگران بودند ولی سودی نبردند و از اين تجارت ربحی نيافتند و عاقبت زيان و خسران است مگر نفوسی که از نفس رحمن زنده شدند و جان‌هائی که به جانان رسيدند و دل‌هائی‌ که واله و حيران شدند و آزادگانی که از ظهور اسم اعظم روح و ريحانی يافتند. اين رجال به آمال رسيدند و اين نساء فيض عظمی يافتند. در اين جهان ظلمانی مشعلی افروختند و در اين خاکدان فانی بنيانی نهادند که بنيادش جاودانيست و علوّش عنان آسمانی. باری اگر بدانيد که به چه موهبتی مخصوص گشته‌ايد و به چه الطافی مشمول گرديده‌ايد البتّه از شدّت سرور مانند ابر بهمن بگرييد و از شدّت فرح بمثابه چمن بخنديد. اين الطاف الآن مانند تخم پاک است که در خاک طيّب طاهر بيفشانی. چون انبات گردد و سبز و خرّم شود و برگ و خوشه نمايد و خرمن تشکيل کند معلوم گردد که چه فيض و برکتی است و چه موهبت و عنايتی. فنعم ما قال: </w:t>
      </w:r>
    </w:p>
    <w:p>
      <w:pPr>
        <w:pStyle w:val="RtlNormal"/>
        <w:bidi/>
      </w:pPr>
      <w:r>
        <w:rPr>
          <w:rtl/>
        </w:rPr>
        <w:t xml:space="preserve">دانه چون اندر زمين پنهان شود  		ســـــرّ آن ســــــرسبــــــزی بســـــتـــــان شود </w:t>
      </w:r>
    </w:p>
    <w:p>
      <w:pPr>
        <w:pStyle w:val="RtlNormal"/>
        <w:bidi/>
      </w:pPr>
      <w:r>
        <w:rPr>
          <w:rtl/>
        </w:rPr>
        <w:t xml:space="preserve">کزرع اخرج شطأه فاستغلظ و استوی علی سوقه يعجب الزّرّاع. در قرون اولی ملاحظه نمائيد. نفوسی که بی نام و نشان بودند چون به ظلّ حضرت رحمن شتافتند هر يک کوکبی درخشنده و تابان شدند. اعلام ملوک قاهره عاقبت سرنگون شد ولی رايات آن نفوس مؤمنه در اوج عزّت ابديّه موج زد. بنياد سلاطين جهان برافتاد ولی بنيان ضعيف آنان ايوان شد و از کيوان گذشت. حال ملاحظه کنيد که الطاف جمال مبارک چه موهبتی مبذول داشت و چه عزّتی شايان فرمود و چه علوّيّتی رايگان بخشيد، فاشکروا اللّه علی هذا الفضل العظيم فی هذا القرن المجيد و عليکم و عليکنّ البهآء الأبهی. </w:t>
      </w:r>
    </w:p>
    <w:p>
      <w:pPr>
        <w:pStyle w:val="RtlNormal"/>
        <w:bidi/>
      </w:pPr>
      <w:r>
        <w:rPr>
          <w:rtl/>
        </w:rPr>
        <w:t xml:space="preserve">ربّ و رجائی و غاية منائی انّ عبدک محمّد يتضرّع الی ملکوتک و يبتهل الی جبروتک و يطلب عفوک و مغفرتک لأبيه الجليل و اخيه الخليل. ربّ انّه عبدک المنيب و رقيقک الوفيق قد سلک اقوم الطّريق و ترنّح  من رحيق الطافک فی الکأس الأنيق. ربّ اجعله مشفّعاً بعنايتک الکبری و اجب دعائه برحمتک العظمی و اغفر لأبيه و اخيه الذّنب و الخطآء و ادخلهما فی حديقة الفضل و العطآء و قدّر لهما الخلود فی جنّة اللّقآء و ارزقهما من مائدة السّمآء و اجعلهما آيتی عفوک و مغفرتک فی ملکوتک الأبهی انّک انت الغفور الکريم و انّک انت التّوّاب الرّحمن الرّحيم.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kamuzykurhutqtiyxs7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ymwiwmzo6tqbgyh8gq2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zzhnzy10_l8mxl2vjt3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3mwzwaaxybayihh7caw0" Type="http://schemas.openxmlformats.org/officeDocument/2006/relationships/hyperlink" Target="#bl1ie" TargetMode="External"/><Relationship Id="rIdgkaxlk4tqm1hafwp15oip" Type="http://schemas.openxmlformats.org/officeDocument/2006/relationships/hyperlink" Target="#blwc" TargetMode="External"/><Relationship Id="rId9" Type="http://schemas.openxmlformats.org/officeDocument/2006/relationships/image" Target="media/40sjzjlkxi2qcflkbjao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5j2q8boxitoly-jk1dej.png"/><Relationship Id="rId1" Type="http://schemas.openxmlformats.org/officeDocument/2006/relationships/image" Target="media/anifkzfxgn_pymsoo8pce.png"/></Relationships>
</file>

<file path=word/_rels/footer2.xml.rels><?xml version="1.0" encoding="UTF-8"?><Relationships xmlns="http://schemas.openxmlformats.org/package/2006/relationships"><Relationship Id="rId7kamuzykurhutqtiyxs7n" Type="http://schemas.openxmlformats.org/officeDocument/2006/relationships/hyperlink" Target="https://oceanoflights.org/abdul-baha-selections-writings06-495-fa" TargetMode="External"/><Relationship Id="rIdyymwiwmzo6tqbgyh8gq2d" Type="http://schemas.openxmlformats.org/officeDocument/2006/relationships/hyperlink" Target="https://oceanoflights.org/file/abdul-baha-selections-writings06-495.m4a" TargetMode="External"/><Relationship Id="rId-zzhnzy10_l8mxl2vjt3d" Type="http://schemas.openxmlformats.org/officeDocument/2006/relationships/hyperlink" Target="https://oceanoflights.org" TargetMode="External"/><Relationship Id="rId0" Type="http://schemas.openxmlformats.org/officeDocument/2006/relationships/image" Target="media/9si6h5yts1hxouh8wntoh.png"/><Relationship Id="rId1" Type="http://schemas.openxmlformats.org/officeDocument/2006/relationships/image" Target="media/jvqnjzktodgyvyfoayobl.png"/><Relationship Id="rId2" Type="http://schemas.openxmlformats.org/officeDocument/2006/relationships/image" Target="media/glwsibkn6w5ivrlpxdudp.png"/><Relationship Id="rId3" Type="http://schemas.openxmlformats.org/officeDocument/2006/relationships/image" Target="media/u2te6bo1qdkqbsewkabd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7ee-iqtagbrpqb_6pea1.png"/><Relationship Id="rId1" Type="http://schemas.openxmlformats.org/officeDocument/2006/relationships/image" Target="media/rohfh7xfrzmocssf6cr_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zicax1ulmh8tmqp-1hhf.png"/><Relationship Id="rId1" Type="http://schemas.openxmlformats.org/officeDocument/2006/relationships/image" Target="media/5dr6wtdbim3do5gu-lg6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متعلّقان حضرت زائر جناب آقا ميرزا محمّد…</dc:title>
  <dc:creator>Ocean of Lights</dc:creator>
  <cp:lastModifiedBy>Ocean of Lights</cp:lastModifiedBy>
  <cp:revision>1</cp:revision>
  <dcterms:created xsi:type="dcterms:W3CDTF">2024-07-02T21:54:55.792Z</dcterms:created>
  <dcterms:modified xsi:type="dcterms:W3CDTF">2024-07-02T21:54:55.792Z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